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whiteBG" recolor="t" type="frame"/>
    </v:background>
  </w:background>
  <w:body>
    <w:p w:rsidR="009F416F" w:rsidRDefault="009F416F" w:rsidP="009F416F">
      <w:pPr>
        <w:pStyle w:val="PlainText"/>
        <w:jc w:val="center"/>
        <w:rPr>
          <w:rFonts w:ascii="Segoe UI" w:hAnsi="Segoe UI" w:cs="Segoe UI"/>
          <w:b/>
          <w:bCs/>
          <w:lang w:val="en-GB"/>
        </w:rPr>
      </w:pPr>
      <w:r w:rsidRPr="009F416F">
        <w:rPr>
          <w:rFonts w:ascii="Segoe UI" w:hAnsi="Segoe UI" w:cs="Segoe UI"/>
          <w:b/>
          <w:bCs/>
          <w:noProof/>
          <w:lang w:val="en-CA" w:eastAsia="en-CA"/>
        </w:rPr>
        <w:drawing>
          <wp:inline distT="0" distB="0" distL="0" distR="0">
            <wp:extent cx="1323975" cy="1323975"/>
            <wp:effectExtent l="190500" t="133350" r="161925" b="123825"/>
            <wp:docPr id="2" name="Picture 1" descr="cid:image001.png@01C8165C.3CA3C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8165C.3CA3CFF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F416F" w:rsidRDefault="009F416F" w:rsidP="009F416F">
      <w:pPr>
        <w:pStyle w:val="PlainText"/>
        <w:rPr>
          <w:rFonts w:ascii="Segoe UI" w:hAnsi="Segoe UI" w:cs="Segoe UI"/>
          <w:b/>
          <w:bCs/>
          <w:lang w:val="en-GB"/>
        </w:rPr>
      </w:pPr>
    </w:p>
    <w:p w:rsidR="009F416F" w:rsidRDefault="009F416F" w:rsidP="009F416F">
      <w:pPr>
        <w:pStyle w:val="PlainText"/>
        <w:rPr>
          <w:rFonts w:ascii="Segoe UI" w:hAnsi="Segoe UI" w:cs="Segoe UI"/>
          <w:b/>
          <w:bCs/>
          <w:lang w:val="en-GB"/>
        </w:rPr>
      </w:pPr>
    </w:p>
    <w:p w:rsidR="009F416F" w:rsidRPr="009F416F" w:rsidRDefault="009F416F" w:rsidP="009F416F">
      <w:pPr>
        <w:pStyle w:val="PlainText"/>
        <w:jc w:val="center"/>
        <w:rPr>
          <w:rFonts w:ascii="Times New Roman" w:hAnsi="Times New Roman"/>
          <w:b/>
          <w:bCs/>
          <w:lang w:val="en-GB"/>
        </w:rPr>
      </w:pPr>
      <w:r w:rsidRPr="009F416F">
        <w:rPr>
          <w:rFonts w:ascii="Segoe UI" w:hAnsi="Segoe UI" w:cs="Segoe UI"/>
          <w:b/>
          <w:bCs/>
          <w:lang w:val="en-GB"/>
        </w:rPr>
        <w:t>The perfect shot checklist</w:t>
      </w:r>
    </w:p>
    <w:p w:rsidR="009F416F" w:rsidRPr="009F416F" w:rsidRDefault="009F416F" w:rsidP="009F416F">
      <w:pPr>
        <w:pStyle w:val="PlainText"/>
        <w:rPr>
          <w:rFonts w:ascii="Segoe UI" w:hAnsi="Segoe UI" w:cs="Segoe UI"/>
          <w:b/>
          <w:bCs/>
          <w:lang w:val="en-GB"/>
        </w:rPr>
      </w:pPr>
    </w:p>
    <w:p w:rsidR="009F416F" w:rsidRDefault="00DD6548" w:rsidP="009F416F">
      <w:pPr>
        <w:pStyle w:val="PlainText"/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DD6548">
        <w:rPr>
          <w:rFonts w:ascii="Segoe UI" w:hAnsi="Segoe UI" w:cs="Segoe UI"/>
          <w:b/>
          <w:lang w:val="en-GB"/>
        </w:rPr>
        <w:t>Lighting.</w:t>
      </w:r>
      <w:r w:rsidR="009F416F" w:rsidRPr="009F416F">
        <w:rPr>
          <w:rFonts w:ascii="Segoe UI" w:hAnsi="Segoe UI" w:cs="Segoe UI"/>
          <w:lang w:val="en-GB"/>
        </w:rPr>
        <w:t xml:space="preserve"> Set your camera to “slow synchro” to combine natural and flash lighting. (Tip: Tape Scotch brand Magic Tape over your flash. You’ll soften the flash yet still light your shot adequately.)</w:t>
      </w:r>
    </w:p>
    <w:p w:rsidR="009F416F" w:rsidRPr="009F416F" w:rsidRDefault="009F416F" w:rsidP="009F416F">
      <w:pPr>
        <w:pStyle w:val="PlainText"/>
        <w:ind w:left="720"/>
        <w:rPr>
          <w:rFonts w:ascii="Segoe UI" w:hAnsi="Segoe UI" w:cs="Segoe UI"/>
          <w:lang w:val="en-GB"/>
        </w:rPr>
      </w:pPr>
    </w:p>
    <w:p w:rsidR="009F416F" w:rsidRPr="009F416F" w:rsidRDefault="00DD6548" w:rsidP="009F416F">
      <w:pPr>
        <w:pStyle w:val="PlainText"/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DD6548">
        <w:rPr>
          <w:rFonts w:ascii="Segoe UI" w:hAnsi="Segoe UI" w:cs="Segoe UI"/>
          <w:b/>
          <w:lang w:val="en-GB"/>
        </w:rPr>
        <w:t>Location, location, location.</w:t>
      </w:r>
      <w:r w:rsidR="009F416F" w:rsidRPr="009F416F">
        <w:rPr>
          <w:rFonts w:ascii="Segoe UI" w:hAnsi="Segoe UI" w:cs="Segoe UI"/>
          <w:lang w:val="en-GB"/>
        </w:rPr>
        <w:t xml:space="preserve"> Use a focal point, such as a chair, dining table or holiday tree, to position people for a photo.</w:t>
      </w:r>
    </w:p>
    <w:p w:rsidR="009F416F" w:rsidRPr="009F416F" w:rsidRDefault="009F416F" w:rsidP="009F416F">
      <w:pPr>
        <w:pStyle w:val="PlainText"/>
        <w:ind w:left="720"/>
        <w:rPr>
          <w:rFonts w:ascii="Segoe UI" w:hAnsi="Segoe UI" w:cs="Segoe UI"/>
          <w:lang w:val="en-GB"/>
        </w:rPr>
      </w:pPr>
    </w:p>
    <w:p w:rsidR="009F416F" w:rsidRDefault="00DD6548" w:rsidP="009F416F">
      <w:pPr>
        <w:pStyle w:val="PlainText"/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DD6548">
        <w:rPr>
          <w:rFonts w:ascii="Segoe UI" w:hAnsi="Segoe UI" w:cs="Segoe UI"/>
          <w:b/>
          <w:lang w:val="en-GB"/>
        </w:rPr>
        <w:t>Get comfortable.</w:t>
      </w:r>
      <w:r w:rsidR="009F416F" w:rsidRPr="009F416F">
        <w:rPr>
          <w:rFonts w:ascii="Segoe UI" w:hAnsi="Segoe UI" w:cs="Segoe UI"/>
          <w:lang w:val="en-GB"/>
        </w:rPr>
        <w:t xml:space="preserve"> Make sure everyone in your shot is comfortably situated. (No squishing!)</w:t>
      </w:r>
    </w:p>
    <w:p w:rsidR="009F416F" w:rsidRPr="009F416F" w:rsidRDefault="009F416F" w:rsidP="009F416F">
      <w:pPr>
        <w:pStyle w:val="PlainText"/>
        <w:rPr>
          <w:rFonts w:ascii="Segoe UI" w:hAnsi="Segoe UI" w:cs="Segoe UI"/>
          <w:lang w:val="en-GB"/>
        </w:rPr>
      </w:pPr>
    </w:p>
    <w:p w:rsidR="009F416F" w:rsidRDefault="00DD6548" w:rsidP="009F416F">
      <w:pPr>
        <w:pStyle w:val="PlainText"/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DD6548">
        <w:rPr>
          <w:rFonts w:ascii="Segoe UI" w:hAnsi="Segoe UI" w:cs="Segoe UI"/>
          <w:b/>
          <w:lang w:val="en-GB"/>
        </w:rPr>
        <w:t>Take your time.</w:t>
      </w:r>
      <w:r w:rsidR="009F416F" w:rsidRPr="009F416F">
        <w:rPr>
          <w:rFonts w:ascii="Segoe UI" w:hAnsi="Segoe UI" w:cs="Segoe UI"/>
          <w:lang w:val="en-GB"/>
        </w:rPr>
        <w:t xml:space="preserve"> After each picture, review your shot for composition. Look to see that poles aren’t “coming out” of Grandma’s head.</w:t>
      </w:r>
    </w:p>
    <w:p w:rsidR="009F416F" w:rsidRPr="009F416F" w:rsidRDefault="009F416F" w:rsidP="009F416F">
      <w:pPr>
        <w:pStyle w:val="PlainText"/>
        <w:rPr>
          <w:rFonts w:ascii="Segoe UI" w:hAnsi="Segoe UI" w:cs="Segoe UI"/>
          <w:lang w:val="en-GB"/>
        </w:rPr>
      </w:pPr>
    </w:p>
    <w:p w:rsidR="009F416F" w:rsidRDefault="00DD6548" w:rsidP="009F416F">
      <w:pPr>
        <w:pStyle w:val="PlainText"/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DD6548">
        <w:rPr>
          <w:rFonts w:ascii="Segoe UI" w:hAnsi="Segoe UI" w:cs="Segoe UI"/>
          <w:b/>
          <w:lang w:val="en-GB"/>
        </w:rPr>
        <w:t>Avoid getting star struck.</w:t>
      </w:r>
      <w:r w:rsidR="009F416F" w:rsidRPr="009F416F">
        <w:rPr>
          <w:rFonts w:ascii="Segoe UI" w:hAnsi="Segoe UI" w:cs="Segoe UI"/>
          <w:lang w:val="en-GB"/>
        </w:rPr>
        <w:t xml:space="preserve"> If your photo subjects have that waited-too-long-dazed smile, ask them to look away briefly and then return their eyes to the camera with a fresh, natural expression.</w:t>
      </w:r>
    </w:p>
    <w:p w:rsidR="009F416F" w:rsidRPr="009F416F" w:rsidRDefault="009F416F" w:rsidP="009F416F">
      <w:pPr>
        <w:pStyle w:val="PlainText"/>
        <w:rPr>
          <w:rFonts w:ascii="Segoe UI" w:hAnsi="Segoe UI" w:cs="Segoe UI"/>
          <w:lang w:val="en-GB"/>
        </w:rPr>
      </w:pPr>
    </w:p>
    <w:p w:rsidR="009F416F" w:rsidRDefault="00DD6548" w:rsidP="009F416F">
      <w:pPr>
        <w:pStyle w:val="PlainText"/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DD6548">
        <w:rPr>
          <w:rFonts w:ascii="Segoe UI" w:hAnsi="Segoe UI" w:cs="Segoe UI"/>
          <w:b/>
          <w:lang w:val="en-GB"/>
        </w:rPr>
        <w:t>Remember the rule of thirds.</w:t>
      </w:r>
      <w:r w:rsidR="009F416F" w:rsidRPr="009F416F">
        <w:rPr>
          <w:rFonts w:ascii="Segoe UI" w:hAnsi="Segoe UI" w:cs="Segoe UI"/>
          <w:lang w:val="en-GB"/>
        </w:rPr>
        <w:t xml:space="preserve"> Mentally divide your photo into a </w:t>
      </w:r>
      <w:r w:rsidR="0016358A">
        <w:rPr>
          <w:rFonts w:ascii="Segoe UI" w:hAnsi="Segoe UI" w:cs="Segoe UI"/>
          <w:lang w:val="en-GB"/>
        </w:rPr>
        <w:t xml:space="preserve">3 x 3 </w:t>
      </w:r>
      <w:r w:rsidR="009F416F" w:rsidRPr="009F416F">
        <w:rPr>
          <w:rFonts w:ascii="Segoe UI" w:hAnsi="Segoe UI" w:cs="Segoe UI"/>
          <w:lang w:val="en-GB"/>
        </w:rPr>
        <w:t>grid or nine squares. Rather than try to centre your shot in the middle square, aim to place your subject just off centre for interest.</w:t>
      </w:r>
      <w:r w:rsidR="009F416F" w:rsidRPr="009F416F">
        <w:rPr>
          <w:noProof/>
          <w:color w:val="1F497D"/>
        </w:rPr>
        <w:t xml:space="preserve"> </w:t>
      </w:r>
    </w:p>
    <w:p w:rsidR="009F416F" w:rsidRPr="009F416F" w:rsidRDefault="009F416F" w:rsidP="009F416F">
      <w:pPr>
        <w:pStyle w:val="PlainText"/>
        <w:rPr>
          <w:rFonts w:ascii="Segoe UI" w:hAnsi="Segoe UI" w:cs="Segoe UI"/>
          <w:lang w:val="en-GB"/>
        </w:rPr>
      </w:pPr>
    </w:p>
    <w:p w:rsidR="0021028D" w:rsidRDefault="0016358A"/>
    <w:sectPr w:rsidR="0021028D" w:rsidSect="009F416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3D8"/>
    <w:multiLevelType w:val="hybridMultilevel"/>
    <w:tmpl w:val="6CAA13A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trackRevisions/>
  <w:defaultTabStop w:val="720"/>
  <w:characterSpacingControl w:val="doNotCompress"/>
  <w:compat/>
  <w:rsids>
    <w:rsidRoot w:val="009F416F"/>
    <w:rsid w:val="0016358A"/>
    <w:rsid w:val="004A57BB"/>
    <w:rsid w:val="00500AD1"/>
    <w:rsid w:val="005A12DB"/>
    <w:rsid w:val="007565C8"/>
    <w:rsid w:val="009F416F"/>
    <w:rsid w:val="00AD2BAD"/>
    <w:rsid w:val="00C47CF9"/>
    <w:rsid w:val="00C521AA"/>
    <w:rsid w:val="00DD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6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F416F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F416F"/>
    <w:rPr>
      <w:rFonts w:ascii="Courier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41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1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cid:image001.png@01C8165C.3CA3CF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Tony</cp:lastModifiedBy>
  <cp:revision>2</cp:revision>
  <dcterms:created xsi:type="dcterms:W3CDTF">2007-10-25T14:00:00Z</dcterms:created>
  <dcterms:modified xsi:type="dcterms:W3CDTF">2007-10-25T14:00:00Z</dcterms:modified>
</cp:coreProperties>
</file>